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7C9" w:rsidRDefault="00E216F0" w:rsidP="00E216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216F0">
        <w:rPr>
          <w:rFonts w:ascii="Times New Roman" w:hAnsi="Times New Roman" w:cs="Times New Roman"/>
          <w:sz w:val="28"/>
          <w:szCs w:val="28"/>
        </w:rPr>
        <w:t>Приложение 1</w:t>
      </w:r>
    </w:p>
    <w:p w:rsidR="00E216F0" w:rsidRPr="00E216F0" w:rsidRDefault="00E216F0" w:rsidP="00E216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216F0" w:rsidRPr="00E216F0" w:rsidRDefault="00E216F0" w:rsidP="00E216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216F0">
        <w:rPr>
          <w:rFonts w:ascii="Times New Roman" w:hAnsi="Times New Roman" w:cs="Times New Roman"/>
          <w:sz w:val="28"/>
          <w:szCs w:val="28"/>
        </w:rPr>
        <w:t>Утвержден</w:t>
      </w:r>
    </w:p>
    <w:p w:rsidR="00E216F0" w:rsidRPr="00E216F0" w:rsidRDefault="00E216F0" w:rsidP="00E216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E216F0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216F0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E216F0" w:rsidRPr="00E216F0" w:rsidRDefault="00E216F0" w:rsidP="00E216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216F0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E216F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E216F0" w:rsidRPr="00E216F0" w:rsidRDefault="00E216F0" w:rsidP="00E216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216F0"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:rsidR="00E216F0" w:rsidRPr="00E216F0" w:rsidRDefault="00E216F0" w:rsidP="00E216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E216F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E216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 </w:t>
      </w:r>
      <w:r w:rsidRPr="00E216F0">
        <w:rPr>
          <w:rFonts w:ascii="Times New Roman" w:hAnsi="Times New Roman" w:cs="Times New Roman"/>
          <w:sz w:val="28"/>
          <w:szCs w:val="28"/>
        </w:rPr>
        <w:t>№ _______</w:t>
      </w:r>
    </w:p>
    <w:p w:rsidR="00E216F0" w:rsidRDefault="00E216F0" w:rsidP="00E216F0">
      <w:pPr>
        <w:jc w:val="right"/>
      </w:pPr>
    </w:p>
    <w:p w:rsidR="00E216F0" w:rsidRPr="00CC0475" w:rsidRDefault="00E216F0" w:rsidP="00E216F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047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Pr="00CC0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Общие положения</w:t>
      </w:r>
    </w:p>
    <w:p w:rsidR="00E216F0" w:rsidRPr="00CC0475" w:rsidRDefault="00E216F0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Pr="00CD3064" w:rsidRDefault="00E216F0" w:rsidP="00CD3064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предоставления грантов начинающим предпринимателям на создание соб</w:t>
      </w:r>
      <w:r w:rsidR="000E3AF7" w:rsidRPr="00CD306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ственного дела</w:t>
      </w:r>
      <w:r w:rsidRPr="00CD3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именуется – Порядок) разработан в соответствии со статьей 78 Бюджетного кодекса Российской Федерации и определяет цели, условия и правила п</w:t>
      </w:r>
      <w:r w:rsidR="000E3AF7" w:rsidRPr="00CD30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редоставления средств городского</w:t>
      </w:r>
      <w:r w:rsidRPr="00CD3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начинающим предпринимателям на создание собственного дела, а также критерии конкурсного отбора начинающих предпринимателей, имеющих право на получение бюджетных средств, и порядок возврата бюджетных средств в случае нарушения условий, установленных при их предоставлении.</w:t>
      </w:r>
    </w:p>
    <w:p w:rsidR="00CD3064" w:rsidRDefault="00CD3064" w:rsidP="00CD3064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предоставления грантов является финансовая поддержка субъектов малого и среднего предпринимательства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(далее – </w:t>
      </w:r>
      <w:r w:rsidR="00C81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округ) на начальной стадии создания и развития бизнеса.</w:t>
      </w:r>
    </w:p>
    <w:p w:rsidR="00CD3064" w:rsidRDefault="00CD3064" w:rsidP="00CD3064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понятия, используемые в настоящем Порядке:</w:t>
      </w:r>
    </w:p>
    <w:p w:rsidR="00CD3064" w:rsidRPr="00CD3064" w:rsidRDefault="00CD3064" w:rsidP="00CD3064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грант – денежные средства, предоставляемые начинающим предпринимателям в форме субсидий на условиях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целевых расходов на создание и развитие собственного бизнеса;</w:t>
      </w:r>
    </w:p>
    <w:p w:rsidR="00E216F0" w:rsidRPr="00CC0475" w:rsidRDefault="00C81EB3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начинающие предприниматели - 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малые предприятия, осуществляющие деятельность менее одного года со дня государственной регистрации в Едином государственном реестре юридических лиц (индивидуальных предпринимателей) до дня подачи заявления на участие в конкурсном отборе.</w:t>
      </w:r>
    </w:p>
    <w:p w:rsidR="00E216F0" w:rsidRPr="00CC0475" w:rsidRDefault="00C81EB3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E3AF7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Средства городского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(гранты) предоставляются </w:t>
      </w:r>
      <w:proofErr w:type="gramStart"/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начинающим</w:t>
      </w:r>
      <w:proofErr w:type="gramEnd"/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предпринимателям на создание собственного дела в форме единовременно, безвозмездно и безвозвратно выплачиваемых субсидий (далее именуются – субсидии). </w:t>
      </w:r>
    </w:p>
    <w:p w:rsidR="00E216F0" w:rsidRPr="00CC0475" w:rsidRDefault="0032554D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Гранты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начинающим предпринимателям на создание собственного дела предоставляются по результатам конкурсного отбора начинающих предпринимателей - производителей товаров, работ, услуг на условиях долевого финансирования расходов на реализацию проекта по созданию собственного дела.</w:t>
      </w:r>
    </w:p>
    <w:p w:rsidR="00E216F0" w:rsidRPr="00CC0475" w:rsidRDefault="0032554D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Гранты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предоставляются еди</w:t>
      </w:r>
      <w:r w:rsidR="00DD08C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новременно из расчета пятидесяти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процентов произведенных расходов на реализацию проекта по созданию собственного дела, за исключением расходов на оплату труда работников, налогов, сборов, пени и пошлин в бюджеты всех уровней и государственные </w:t>
      </w:r>
      <w:r w:rsidR="003A5F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внебюджетные фонды, процентов по кредитам, штрафам, пеням, комиссий банка, аренды помещений, коммунальных услуг, рекламы.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размер субсидии, предоставляемой одному начинающему предпринимателю в текущем финанс</w:t>
      </w:r>
      <w:r w:rsidR="000E3AF7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овом году, не может превышать 5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>0 тысяч рублей.</w:t>
      </w:r>
    </w:p>
    <w:p w:rsidR="00E216F0" w:rsidRPr="00CC0475" w:rsidRDefault="002C2A0F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747D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бюджетных средств является администрация городского округа, которая осуществляет предоставление субсидий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начинающим п</w:t>
      </w:r>
      <w:r w:rsidR="00E74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редпринимателям 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бюджетных ассигнований, предусмотренных </w:t>
      </w:r>
      <w:r w:rsidR="000E3AF7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Собрания депутатов городского округа о бюджете городского округа, на реализацию муниципальной п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</w:t>
      </w:r>
      <w:r w:rsidR="000E3AF7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AF7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субъектов 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малого и среднего предпринимательства в </w:t>
      </w:r>
      <w:r w:rsidR="000E3AF7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Копейском городском округе 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</w:t>
      </w:r>
      <w:r w:rsidR="000E3AF7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</w:t>
      </w:r>
      <w:r w:rsid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именуется </w:t>
      </w:r>
      <w:r w:rsidR="000E3AF7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Программа). </w:t>
      </w:r>
    </w:p>
    <w:p w:rsidR="00E216F0" w:rsidRPr="00CC0475" w:rsidRDefault="00E216F0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Pr="006C6DA5" w:rsidRDefault="00E216F0" w:rsidP="00E216F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Организатор и участники конкурсного отбора</w:t>
      </w:r>
    </w:p>
    <w:p w:rsidR="00E216F0" w:rsidRPr="006C6DA5" w:rsidRDefault="00E216F0" w:rsidP="00E216F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Pr="006C6DA5" w:rsidRDefault="002C2A0F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Организатором конкурсного от</w:t>
      </w:r>
      <w:r w:rsidR="00CC047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бора </w:t>
      </w:r>
      <w:r w:rsid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CC047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по инвестиционной политике, поддержке и развитию предпринимательства управления экономического развития адми</w:t>
      </w:r>
      <w:r w:rsidR="006C6DA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</w:t>
      </w:r>
      <w:r w:rsidR="00CC047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(далее именуется – отдел).</w:t>
      </w:r>
    </w:p>
    <w:p w:rsidR="00E216F0" w:rsidRPr="006C6DA5" w:rsidRDefault="002C2A0F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. Функции конкурсной комиссии выполняе</w:t>
      </w:r>
      <w:r w:rsidR="00CC047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общественный координационный С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 по развитию малого и среднего предпринимательства </w:t>
      </w:r>
      <w:r w:rsidR="00CC047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улучшению инвестиционного климата в Копейском городском округе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области, созданный пос</w:t>
      </w:r>
      <w:r w:rsidR="006C6DA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тановлением администрации округа</w:t>
      </w:r>
      <w:r w:rsidR="00CC047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18.04.2016 г. № 880-п «О создании общественного координационного Совета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развитию малого и среднего предпринимательства </w:t>
      </w:r>
      <w:r w:rsidR="00CC047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улучшению инвестиционного климата в Копейском городском округе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области»</w:t>
      </w:r>
      <w:r w:rsid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именуется – Совет)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16F0" w:rsidRPr="006C6DA5" w:rsidRDefault="002C2A0F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216F0" w:rsidRPr="003255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конкур</w:t>
      </w:r>
      <w:r w:rsid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сного отбора – начинающие предприниматели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16F0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зарегистрированные </w:t>
      </w:r>
      <w:r w:rsid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осуществляющие свою деятельность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территории округа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76B8D" w:rsidRPr="00D76B8D" w:rsidRDefault="00D76B8D" w:rsidP="00D76B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bookmarkStart w:id="0" w:name="sub_1054"/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осуществляющие деятельность в сфере производства товаров (работ, услуг), за исключением видов деятельности, включенных в </w:t>
      </w:r>
      <w:hyperlink r:id="rId6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разделы G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</w:t>
      </w:r>
      <w:hyperlink r:id="rId7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кода 45</w:t>
        </w:r>
      </w:hyperlink>
      <w:r w:rsidRPr="00D76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.2, 45.20, 45.20.1, 45.20.2, 45.20.3, 45.20.5</w:t>
      </w:r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hyperlink r:id="rId8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K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9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L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M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</w:t>
      </w:r>
      <w:hyperlink r:id="rId11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кодов 71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2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75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hyperlink r:id="rId13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N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O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5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S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</w:t>
      </w:r>
      <w:hyperlink r:id="rId16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кодов 95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7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96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hyperlink r:id="rId18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T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9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U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кодов 32.1 «Производство ювелирных изделий, бижутерии и подобных товаров», 86.23 «Стоматологическая практика» Общероссийского классификатора видов экономической деятельности (ОКВЭД 2) ОК 029-2014 (КДЕС Ред. 2) (при этом поддержка не может оказываться СМСП, осуществляющим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ископаемых)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16F0" w:rsidRDefault="00D76B8D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C6DA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осуществляющие предпринимательскую деятельность менее одного года со дня государственной регистрации до дня подачи заявления на участие в конкурсном отборе, </w:t>
      </w:r>
    </w:p>
    <w:p w:rsidR="00D76B8D" w:rsidRPr="006C6DA5" w:rsidRDefault="00D76B8D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осуществляющие предпринимательскую деятельность, соответствующую предоставленному бизнес – плану;</w:t>
      </w:r>
    </w:p>
    <w:p w:rsidR="00E216F0" w:rsidRDefault="00D76B8D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C6DA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имеющие задолженности по налоговым и иным обязательным платежам в бюджеты всех уровней и гос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ударственные внебюджетные фонды;</w:t>
      </w:r>
    </w:p>
    <w:p w:rsidR="00D76B8D" w:rsidRDefault="00D76B8D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прошедшие обучение основам предпринимательской деятельности, за исключением случая, когда они имеют диплом о высшем юридическом и (или) экономическом образовании (профильной переподготовке);</w:t>
      </w:r>
    </w:p>
    <w:p w:rsidR="00D76B8D" w:rsidRPr="006C6DA5" w:rsidRDefault="00D76B8D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 включенные в Единый реестр субъектов МСП.</w:t>
      </w:r>
    </w:p>
    <w:p w:rsidR="00E216F0" w:rsidRPr="006C6DA5" w:rsidRDefault="002C2A0F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участию в конкурсном отборе </w:t>
      </w:r>
      <w:r w:rsidR="003255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допускаются начинающие предприниматели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16F0" w:rsidRPr="006C6DA5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являющиеся кредитными, страховыми организациями, инвестиционными, негосударственными пенсионными фондами, профессиональными участниками рынка ценных бумаг, ломбардами;</w:t>
      </w:r>
    </w:p>
    <w:p w:rsidR="00E216F0" w:rsidRPr="006C6DA5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являющиеся участниками соглашений о разделе продукции;</w:t>
      </w:r>
    </w:p>
    <w:p w:rsidR="00E216F0" w:rsidRPr="006C6DA5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осуществляющие </w:t>
      </w:r>
      <w:r w:rsidR="002C2A0F" w:rsidRPr="00026CB9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предпринимательскую</w:t>
      </w:r>
      <w:r w:rsidR="00E216F0" w:rsidRPr="00026CB9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 деятельность в сфере игорного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бизнеса;</w:t>
      </w:r>
    </w:p>
    <w:p w:rsidR="00E216F0" w:rsidRPr="006C6DA5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осуществляющие производство и реализацию подакцизных товаров,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также добычу и реализацию полезных ископаемых, за исключением общераспространенных полезных ископаемых.</w:t>
      </w:r>
    </w:p>
    <w:p w:rsidR="00E216F0" w:rsidRPr="006C6DA5" w:rsidRDefault="00E216F0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Pr="006C6DA5" w:rsidRDefault="00E216F0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III. Основные функции организатора конкурсного отбора </w:t>
      </w: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конкурсной комиссии</w:t>
      </w:r>
    </w:p>
    <w:p w:rsidR="00E216F0" w:rsidRPr="006C6DA5" w:rsidRDefault="00E216F0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Pr="006C6DA5" w:rsidRDefault="009526EF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6C6DA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Отдел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следующие функции:</w:t>
      </w:r>
    </w:p>
    <w:p w:rsidR="00E216F0" w:rsidRPr="00D01245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1) </w:t>
      </w:r>
      <w:r w:rsidR="00D01245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    публикует </w:t>
      </w:r>
      <w:r w:rsidR="00E216F0" w:rsidRPr="00D01245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информационное сообщение о проведении конкурсного отбора;</w:t>
      </w:r>
    </w:p>
    <w:p w:rsidR="00E216F0" w:rsidRPr="006C6DA5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прием, регистрацию и хранение представленных заявлений на участие в конкурсном отборе;</w:t>
      </w:r>
    </w:p>
    <w:p w:rsidR="00E216F0" w:rsidRPr="006C6DA5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полученные от участников документы на соответствие требованиям настоящего Порядка;</w:t>
      </w:r>
    </w:p>
    <w:p w:rsidR="00E216F0" w:rsidRPr="006C6DA5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проведение заседаний конкурсной комиссии по конкурсному отбору начинающих предпринимателей для предоставления субсидий на создание собственного дела (далее именуется – конкурсная комиссия) и документально оформляет итоги конкурсного отбора.</w:t>
      </w:r>
    </w:p>
    <w:p w:rsidR="00E216F0" w:rsidRPr="006C6DA5" w:rsidRDefault="009526EF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Конкурсная комиссия выполняет следующие функции:</w:t>
      </w:r>
    </w:p>
    <w:p w:rsidR="00E216F0" w:rsidRPr="006C6DA5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победителей конкурсного отбора;</w:t>
      </w:r>
    </w:p>
    <w:p w:rsidR="00E216F0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о проведении дополнительного конкурсного отб</w:t>
      </w:r>
      <w:r w:rsidR="003A5F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 начинающих предпринимателей;</w:t>
      </w:r>
    </w:p>
    <w:p w:rsidR="003A5F4D" w:rsidRDefault="003A5F4D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принимает иные решения в рамках заседания комиссии.</w:t>
      </w:r>
    </w:p>
    <w:p w:rsidR="00CA1FBE" w:rsidRDefault="00CA1FBE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правомочна принимать решения, если на ее заседании присутствует не менее половины от утвержденного числа членов конкурсной комиссии. Решение принимается простым большинством голосов.</w:t>
      </w:r>
    </w:p>
    <w:p w:rsidR="00CA1FBE" w:rsidRPr="006C6DA5" w:rsidRDefault="00CA1FBE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голоса членов конкурсной комиссии разделились поровну, право решающего голоса принадлежит председательствующему.</w:t>
      </w:r>
    </w:p>
    <w:p w:rsidR="00E216F0" w:rsidRPr="006C6DA5" w:rsidRDefault="00E216F0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Pr="00D01245" w:rsidRDefault="00E216F0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Объявление о проведении конкурсного отбора</w:t>
      </w:r>
    </w:p>
    <w:p w:rsidR="00E216F0" w:rsidRPr="00D01245" w:rsidRDefault="00E216F0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Default="009526EF" w:rsidP="00E216F0">
      <w:pPr>
        <w:widowControl w:val="0"/>
        <w:tabs>
          <w:tab w:val="left" w:pos="1260"/>
        </w:tabs>
        <w:autoSpaceDN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</w:t>
      </w:r>
      <w:r w:rsidR="00E216F0"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42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подготавливает и размещает</w:t>
      </w:r>
      <w:r w:rsid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</w:t>
      </w:r>
      <w:r w:rsidR="00E216F0"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округа </w:t>
      </w:r>
      <w:r w:rsidR="00E216F0"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сети Интернет </w:t>
      </w:r>
      <w:r w:rsidR="00D442A9"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сообщение о проведении к</w:t>
      </w:r>
      <w:r w:rsidR="00D4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онкурсного отбора не менее чем за пять календарных дней до даты начала приема документов</w:t>
      </w:r>
      <w:r w:rsidR="005636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3675" w:rsidRDefault="009526EF" w:rsidP="00E216F0">
      <w:pPr>
        <w:widowControl w:val="0"/>
        <w:tabs>
          <w:tab w:val="left" w:pos="1260"/>
        </w:tabs>
        <w:autoSpaceDN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563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63675"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сообщение о проведении конкурсного отбора должно содержать следующие сведения:</w:t>
      </w:r>
    </w:p>
    <w:p w:rsidR="00D442A9" w:rsidRDefault="00D442A9" w:rsidP="00D442A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и предмет конкурсного отбора;</w:t>
      </w:r>
    </w:p>
    <w:p w:rsidR="00D442A9" w:rsidRPr="00D01245" w:rsidRDefault="00D442A9" w:rsidP="00D442A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</w:t>
      </w:r>
      <w:r w:rsid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конкурса,</w:t>
      </w:r>
      <w:r w:rsidRPr="00D4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адрес, номера контактных телефонов организатора конкурсного отбора;</w:t>
      </w:r>
    </w:p>
    <w:p w:rsidR="00D442A9" w:rsidRDefault="00D442A9" w:rsidP="00D442A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требования к участникам конкурса;</w:t>
      </w:r>
    </w:p>
    <w:p w:rsidR="00D442A9" w:rsidRPr="00D01245" w:rsidRDefault="00563675" w:rsidP="00D442A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D442A9"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 место и порядок предоставления конкурсной документации;</w:t>
      </w:r>
    </w:p>
    <w:p w:rsidR="00D442A9" w:rsidRPr="00D01245" w:rsidRDefault="00563675" w:rsidP="00D442A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D442A9"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определения победителей конкурсного отбора;</w:t>
      </w:r>
    </w:p>
    <w:p w:rsidR="00D442A9" w:rsidRPr="00D01245" w:rsidRDefault="00563675" w:rsidP="00D442A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D442A9"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место, дата и время рассмотрения конкурсной комиссией заявок и подведения итогов конкурсного отбора.</w:t>
      </w:r>
    </w:p>
    <w:p w:rsidR="00563675" w:rsidRPr="0045473C" w:rsidRDefault="00563675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F0" w:rsidRPr="0045473C" w:rsidRDefault="00E216F0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7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приема конкурсных материалов</w:t>
      </w:r>
    </w:p>
    <w:p w:rsidR="00E216F0" w:rsidRPr="00E216F0" w:rsidRDefault="00E216F0" w:rsidP="00E216F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F0" w:rsidRPr="0045473C" w:rsidRDefault="009526EF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E216F0" w:rsidRP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участия в конкурсном отборе начинающий предприниматель п</w:t>
      </w:r>
      <w:r w:rsid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редставляет </w:t>
      </w:r>
      <w:r w:rsidR="00E216F0" w:rsidRP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документы:</w:t>
      </w:r>
    </w:p>
    <w:p w:rsidR="00E216F0" w:rsidRPr="0045473C" w:rsidRDefault="0045473C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1) </w:t>
      </w:r>
      <w:r w:rsidR="00E216F0" w:rsidRPr="0045473C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заявление об участии в конкурсном отборе по форме согласно приложению 1;</w:t>
      </w:r>
    </w:p>
    <w:p w:rsidR="00E216F0" w:rsidRDefault="0045473C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</w:t>
      </w:r>
      <w:r w:rsidR="006D4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бизнес - </w:t>
      </w:r>
      <w:r w:rsidR="00E216F0" w:rsidRPr="00454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 по созданию</w:t>
      </w:r>
      <w:r w:rsidR="00E216F0" w:rsidRP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собственного дела по форме согласно приложению 2;</w:t>
      </w:r>
    </w:p>
    <w:p w:rsidR="004F7163" w:rsidRPr="006C6DA5" w:rsidRDefault="004F7163" w:rsidP="004F716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сведения из Единого реестра</w:t>
      </w:r>
      <w:r w:rsidR="007F3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МСП по состоянию на последнюю дату обновления, предшествующую дате подачи заявления на участие в конкурсе;</w:t>
      </w:r>
    </w:p>
    <w:p w:rsidR="00E216F0" w:rsidRPr="0045473C" w:rsidRDefault="007F35CD" w:rsidP="00E216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216F0" w:rsidRP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выписку из Единого государственного реестра юридических лиц (индивидуальных предпринимателей), выданную не позднее месяца до даты подачи заявления об участии в конкурсном отборе;</w:t>
      </w:r>
    </w:p>
    <w:p w:rsidR="00E216F0" w:rsidRPr="0045473C" w:rsidRDefault="007F35CD" w:rsidP="00E216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52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216F0" w:rsidRP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заверенные начинающим предпринимателем копии документов, подтверждающих право на осуществление отдельных видов деятельности, если в соответствии с действующим законодательством Российской Федерации для их осуществления требуется специальное разрешение;</w:t>
      </w:r>
    </w:p>
    <w:p w:rsidR="00E216F0" w:rsidRPr="0045473C" w:rsidRDefault="007F35CD" w:rsidP="00E216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52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216F0" w:rsidRP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заверенные начинающим предпринимателем копии бухгалтерского баланса, отчета о финансовых результатах по состоянию на последнюю отчетную дату, предшествующую дате подачи заявления об участии в конкурсном отборе (иной предусмотренной действующим законодательством Российской Федерации о налогах и сборах документации, если начинающий предприниматель не представляет в налогов</w:t>
      </w:r>
      <w:r w:rsidR="006D4133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органы бухгалтерский баланс). В случае сдачи отчетности в налоговые органы в электронном виде через сеть Интернет или направления заказным письмом по почте прилагается документ о приеме отчетности уполномоченным органом или копии описи вложения и квитанции об оплате заказного письма, заверенные начинающим предпринимателем;</w:t>
      </w:r>
    </w:p>
    <w:p w:rsidR="006D4133" w:rsidRPr="0045473C" w:rsidRDefault="007F35CD" w:rsidP="006D4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952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216F0" w:rsidRP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формы Сведения о среднесписочной численности работников за предшествующий год с отметкой нал</w:t>
      </w:r>
      <w:r w:rsidR="006D413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огового органа о принятии формы. В случае сдачи отчетности в налоговые органы в электронном виде через сеть Интернет или направления заказным письмом по почте прилагается документ о приеме отчетности уполномоченным органом или копии описи вложения и квитанции об оплате заказного письма, заверенные начинающим предпринимателем;</w:t>
      </w:r>
    </w:p>
    <w:p w:rsidR="00E216F0" w:rsidRPr="0028098C" w:rsidRDefault="007F35CD" w:rsidP="00E216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52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216F0" w:rsidRPr="0028098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из налогового органа об отсутствии задолженности по налоговым платежам в бюджеты всех уровней и гос</w:t>
      </w:r>
      <w:r w:rsidR="006D413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ударственные внебюджетные фонды по состоянию не позднее одного месяца до даты подачи заявления о предоставлении гранта</w:t>
      </w:r>
      <w:r w:rsidR="004F71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16F0" w:rsidRDefault="007F35CD" w:rsidP="00E216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52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216F0" w:rsidRPr="002809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заверенные начинающим предпринимателем копии документов, подтверждающих оплату произведенных расходов за счет собственных средств на реализацию проекта по созданию собственного дела (договоров, счетов</w:t>
      </w:r>
      <w:r w:rsidR="004F716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платежных поручений и других);</w:t>
      </w:r>
    </w:p>
    <w:p w:rsidR="004F7163" w:rsidRDefault="007F35CD" w:rsidP="00E216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4F7163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заверенную начинающим предпринимателем копию диплома о высшем юридическом и (или) экономическом образовании (профильной переподготовке) и (или) документ, удостоверяющий прохождение краткосрочного обучения.</w:t>
      </w:r>
    </w:p>
    <w:p w:rsidR="004877B8" w:rsidRPr="004877B8" w:rsidRDefault="004877B8" w:rsidP="004877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начинающий предприниматель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по собственной инициативе не представил документы, указанные в </w:t>
      </w:r>
      <w:hyperlink r:id="rId20" w:anchor="sub_2007" w:history="1">
        <w:r w:rsidRPr="004877B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подпунктах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3, </w:t>
        </w:r>
        <w:r w:rsidRPr="004877B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4</w:t>
        </w:r>
      </w:hyperlink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1" w:anchor="sub_2010" w:history="1">
        <w:r w:rsidRPr="004877B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6</w:t>
        </w:r>
      </w:hyperlink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2" w:anchor="sub_2009" w:history="1">
        <w:r w:rsidRPr="004877B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7</w:t>
        </w:r>
      </w:hyperlink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8,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14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которые в соответствии с федеральным законодательством, законодательством Челябинской области, муниципальными нормативными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Федерального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>2010 года № 210-ФЗ «Об организации предоставления государственных и 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услуг», отдел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запрашивает их в рамках межведомственного информационного взаимодействия.</w:t>
      </w:r>
    </w:p>
    <w:p w:rsidR="00E216F0" w:rsidRDefault="006A009A" w:rsidP="006A009A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 Отдел</w:t>
      </w:r>
      <w:r w:rsidR="00E216F0" w:rsidRPr="006A0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прием документов на участие в конк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урсном отборе в течение тридцати</w:t>
      </w:r>
      <w:r w:rsidR="00E216F0" w:rsidRPr="006A0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</w:t>
      </w:r>
      <w:r w:rsidR="00E216F0" w:rsidRPr="006A009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опубликования информационного сообщен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о проведении </w:t>
      </w:r>
      <w:r w:rsidR="00E216F0" w:rsidRPr="006A00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конкурсного отбора начинающих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предпринимателей на официальном сайте городского округа</w:t>
      </w:r>
      <w:r w:rsidR="00E216F0" w:rsidRPr="006A0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Интернет.</w:t>
      </w:r>
    </w:p>
    <w:p w:rsidR="006A009A" w:rsidRDefault="006A009A" w:rsidP="006A009A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Прием от заявителя документов отделом осуществляется по адресу: г. Копейск, ул. Ленина, 52,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106, понедельник – четверг с 8:30 до </w:t>
      </w:r>
      <w:r w:rsidR="003677FB">
        <w:rPr>
          <w:rFonts w:ascii="Times New Roman" w:eastAsia="Times New Roman" w:hAnsi="Times New Roman" w:cs="Times New Roman"/>
          <w:sz w:val="28"/>
          <w:szCs w:val="28"/>
          <w:lang w:eastAsia="ru-RU"/>
        </w:rPr>
        <w:t>17:30, перерыв на обед с 12:00 до 12:45, пятница с 8:30 до 16:45, перерыв на обед с 12:00 до 12:45 в течении срока, установленного настоящим Порядком.</w:t>
      </w:r>
    </w:p>
    <w:p w:rsidR="006E1F59" w:rsidRDefault="006E1F59" w:rsidP="006A009A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 Документы на участие в конкурсе подаются лично руководителем СМСП либо представителем по доверенности.</w:t>
      </w:r>
    </w:p>
    <w:p w:rsidR="003677FB" w:rsidRPr="006A009A" w:rsidRDefault="006E1F59" w:rsidP="006A009A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3677F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Документы считаются принятыми со дня их регистрации в системе автоматизации делопроизводства и электронного документооборота «Дело», в котором указывается номер, дата и время получения заявления.</w:t>
      </w:r>
    </w:p>
    <w:p w:rsidR="00E216F0" w:rsidRPr="006A009A" w:rsidRDefault="006E1F59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</w:t>
      </w:r>
      <w:r w:rsidR="00E216F0" w:rsidRPr="006A0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Документы, поступившие по истечении срока приема, установленного настоящим Порядком, или представленные не в </w:t>
      </w:r>
      <w:r w:rsidR="006A009A" w:rsidRPr="006A00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 объеме, отделом</w:t>
      </w:r>
      <w:r w:rsidR="00E216F0" w:rsidRPr="006A0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рассматриваются.</w:t>
      </w:r>
    </w:p>
    <w:p w:rsidR="00E216F0" w:rsidRPr="006E1F59" w:rsidRDefault="006E1F59" w:rsidP="00E216F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F59">
        <w:rPr>
          <w:rFonts w:ascii="Times New Roman" w:eastAsia="Times New Roman" w:hAnsi="Times New Roman" w:cs="Times New Roman"/>
          <w:sz w:val="28"/>
          <w:szCs w:val="28"/>
          <w:lang w:eastAsia="ru-RU"/>
        </w:rPr>
        <w:t>20. Отдел</w:t>
      </w:r>
      <w:r w:rsidR="003A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пяти рабочих</w:t>
      </w:r>
      <w:r w:rsidR="00E216F0" w:rsidRPr="006E1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окончания приема документов на участие в конкурсном отборе проверяет представленные </w:t>
      </w:r>
      <w:r w:rsidR="00E216F0" w:rsidRPr="006E1F59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документы на предмет соотве</w:t>
      </w:r>
      <w:r w:rsidRPr="006E1F59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тствия их требованиям </w:t>
      </w:r>
      <w:r w:rsidR="00E216F0" w:rsidRPr="006E1F59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настоящего</w:t>
      </w:r>
      <w:r w:rsidR="00E216F0" w:rsidRPr="006E1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Порядка.</w:t>
      </w:r>
    </w:p>
    <w:p w:rsidR="00E216F0" w:rsidRPr="00026CB9" w:rsidRDefault="00026CB9" w:rsidP="00E216F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CB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216F0" w:rsidRPr="00026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соответствия представленных участниками конкурсного отбора д</w:t>
      </w:r>
      <w:r w:rsidRPr="00026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окументов требованиям </w:t>
      </w:r>
      <w:r w:rsidR="00E216F0" w:rsidRPr="00026C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 представляет их на рассмотрение конкурсной комиссии.</w:t>
      </w:r>
    </w:p>
    <w:p w:rsidR="00E216F0" w:rsidRPr="00E216F0" w:rsidRDefault="00E216F0" w:rsidP="00E216F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F0" w:rsidRPr="00026CB9" w:rsidRDefault="00E216F0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C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026CB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подведения итогов конкурсного отбора</w:t>
      </w:r>
    </w:p>
    <w:p w:rsidR="00E216F0" w:rsidRPr="00026CB9" w:rsidRDefault="00E216F0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Default="00026CB9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E216F0" w:rsidRPr="00026CB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Конкурсная комиссия определяет победителей конкурсного отбора, руководствуясь следующими критериями:</w:t>
      </w:r>
    </w:p>
    <w:p w:rsidR="00436A6E" w:rsidRPr="00436A6E" w:rsidRDefault="00436A6E" w:rsidP="00436A6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</w:t>
      </w:r>
      <w:proofErr w:type="gramEnd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эффективность (%) - отношение объема выручки от реализации товаров (работ, услуг) начинающего предпринимателя в текущем финансовом году к размеру предоставляемого гранта: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9"/>
        <w:gridCol w:w="4866"/>
      </w:tblGrid>
      <w:tr w:rsidR="00436A6E" w:rsidRPr="00436A6E" w:rsidTr="00436A6E"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Коэффициент/процент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436A6E" w:rsidRPr="00436A6E" w:rsidTr="00436A6E"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 и выше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36A6E" w:rsidRPr="00436A6E" w:rsidTr="00436A6E"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до 19,9%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6A6E" w:rsidRPr="00436A6E" w:rsidTr="00436A6E"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 до 14,9%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6A6E" w:rsidRPr="00436A6E" w:rsidTr="00436A6E"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до 9,9%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6A6E" w:rsidRPr="00436A6E" w:rsidTr="00436A6E"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до 4,9%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6A6E" w:rsidRPr="00436A6E" w:rsidTr="00436A6E"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proofErr w:type="gramEnd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1%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D49CB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социальная эффективность</w:t>
      </w:r>
      <w:r w:rsidRPr="00436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отношение среднемесячной заработной платы работников начинающего предпринимателя к </w:t>
      </w:r>
      <w:hyperlink r:id="rId23" w:history="1">
        <w:r w:rsidRPr="00436A6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минимальному размеру оплаты труда</w:t>
        </w:r>
      </w:hyperlink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установленного федеральным законом, действующего на день начала приема заявления:</w:t>
      </w:r>
    </w:p>
    <w:tbl>
      <w:tblPr>
        <w:tblW w:w="9645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5"/>
        <w:gridCol w:w="3120"/>
      </w:tblGrid>
      <w:tr w:rsidR="00436A6E" w:rsidRPr="00436A6E" w:rsidTr="00436A6E"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Таблица 2</w:t>
            </w:r>
          </w:p>
        </w:tc>
      </w:tr>
      <w:tr w:rsidR="00436A6E" w:rsidRPr="00436A6E" w:rsidTr="00436A6E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436A6E" w:rsidRPr="00436A6E" w:rsidTr="00436A6E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3,5 и выше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36A6E" w:rsidRPr="00436A6E" w:rsidTr="00436A6E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3,0 до 3,5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6A6E" w:rsidRPr="00436A6E" w:rsidTr="00436A6E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2,5 до 3,0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6A6E" w:rsidRPr="00436A6E" w:rsidTr="00436A6E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2,0 до 2,5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6A6E" w:rsidRPr="00436A6E" w:rsidTr="00436A6E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1,0 до 2,0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6A6E" w:rsidRPr="00436A6E" w:rsidTr="00436A6E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proofErr w:type="gramEnd"/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сохранение и создание рабочих мест в текущем финансовом году:</w:t>
      </w:r>
    </w:p>
    <w:tbl>
      <w:tblPr>
        <w:tblW w:w="9645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0"/>
        <w:gridCol w:w="2695"/>
      </w:tblGrid>
      <w:tr w:rsidR="00436A6E" w:rsidRPr="00436A6E" w:rsidTr="00436A6E"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Таблица 3</w:t>
            </w:r>
          </w:p>
        </w:tc>
      </w:tr>
      <w:tr w:rsidR="00436A6E" w:rsidRPr="00436A6E" w:rsidTr="00436A6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Сохранение и создание рабочих мест, единиц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436A6E" w:rsidRPr="00436A6E" w:rsidTr="00436A6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Создание 4 и более рабочих мест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36A6E" w:rsidRPr="00436A6E" w:rsidTr="00436A6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3 рабочих мест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6A6E" w:rsidRPr="00436A6E" w:rsidTr="00436A6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2 рабочих мест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6A6E" w:rsidRPr="00436A6E" w:rsidTr="00436A6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1 рабочего места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6A6E" w:rsidRPr="00436A6E" w:rsidTr="00436A6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Сохранение рабочих мест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6A6E" w:rsidRPr="00436A6E" w:rsidTr="00436A6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Не сохранение рабочих мест (высвобождение сотрудников)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значимость вида экономической деятельности для </w:t>
      </w:r>
      <w:proofErr w:type="spellStart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округа, на территории которого осуществляется деятельность начинающего предпринимателя: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</w:t>
      </w:r>
      <w:proofErr w:type="gramEnd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 балла;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</w:t>
      </w:r>
      <w:proofErr w:type="gramEnd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направленность – 4 балла;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</w:t>
      </w:r>
      <w:proofErr w:type="gramEnd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хозяйство - 3 балла;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proofErr w:type="gramEnd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 балла;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прочие</w:t>
      </w:r>
      <w:proofErr w:type="gramEnd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 балл;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5) цель использования запрашиваемой субсидии: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риобретение</w:t>
      </w:r>
      <w:proofErr w:type="gramEnd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дорогостоящих основных средств (свы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 200,0 тыс. рублей) - 5 баллов;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риобретение</w:t>
      </w:r>
      <w:proofErr w:type="gramEnd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средств (от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100,0 до 200,0 тыс. рублей) - 4 балла;</w:t>
      </w:r>
    </w:p>
    <w:p w:rsid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риобретение</w:t>
      </w:r>
      <w:proofErr w:type="gramEnd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средств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(от 50 до 100,0 тыс. рублей) - 3 балла;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расходных и вспомогательных материалов – 2 балла;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ругие</w:t>
      </w:r>
      <w:proofErr w:type="gramEnd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расходов - 1 балл;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6) срок окупаемости проекта: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 - 5 баллов,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1,5-2 - 4 балла,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2,1-3 - 3 балла,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3,1-4 - 2 балла,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4,1 и более - 1 балл;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6) доля финансирования проекта за счет средств местного бюджета (соотношение запрашиваемой суммы гранта к сумме собственных средств, вложенных в реализацию проекта):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50% и менее - 5 баллов,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51%-100% - 4 балла,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101% - 150% - 3 балла,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151 - 200% - 2 балла,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200% - 1 балл;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профессионализм и надежность заявителя: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</w:t>
      </w:r>
      <w:proofErr w:type="gramEnd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профессионального образования – 3 балла;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</w:t>
      </w:r>
      <w:proofErr w:type="gramEnd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краткосрочного обучения основам предпринимательской деятельности – 2 балла;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</w:t>
      </w:r>
      <w:proofErr w:type="gramEnd"/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специальног</w:t>
      </w:r>
      <w:r w:rsid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базового образования – 1 балл.</w:t>
      </w:r>
    </w:p>
    <w:p w:rsidR="00436A6E" w:rsidRPr="00436A6E" w:rsidRDefault="00BA2927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03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436A6E"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Конкурсные материалы участников конкурса оцениваются по 5-</w:t>
      </w:r>
      <w:r w:rsidR="00436A6E"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балльной шкале по каждому критерию и суммируются по всем критериям.</w:t>
      </w:r>
    </w:p>
    <w:p w:rsidR="00436A6E" w:rsidRPr="00436A6E" w:rsidRDefault="00BA2927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031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436A6E"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Рекомендации о предоставлении грантов принимаются в порядке очередности, начиная с участника конкурса набравшего наибольшую сумму баллов.</w:t>
      </w:r>
    </w:p>
    <w:bookmarkEnd w:id="2"/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два и более участника конкурса набрали равное количество баллов, то при подготовке рекомендации о предоставлении гранта учитывается дата и время подачи заявления.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Pr="00BA2927" w:rsidRDefault="00E216F0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оформления результатов конкурсного отбора</w:t>
      </w:r>
    </w:p>
    <w:p w:rsidR="00E216F0" w:rsidRPr="00BA2927" w:rsidRDefault="00E216F0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Pr="00BA2927" w:rsidRDefault="00BA2927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E216F0"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конкурсной комиссии об определении победителей конкурсного отбора принимается большинством голосов </w:t>
      </w:r>
      <w:r w:rsid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числа присутствующих на заседании членов Совета </w:t>
      </w:r>
      <w:r w:rsidR="00E216F0"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оформляется протоколом.</w:t>
      </w:r>
    </w:p>
    <w:p w:rsidR="00E216F0" w:rsidRPr="00BA2927" w:rsidRDefault="00E216F0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протоколе конкурсной комиссии в отношении начинающего предпринимателя – победителя конкурсного отбора должны содержаться следующие сведения:</w:t>
      </w:r>
    </w:p>
    <w:p w:rsidR="00E216F0" w:rsidRPr="00BA2927" w:rsidRDefault="00E216F0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</w:t>
      </w:r>
      <w:proofErr w:type="gramEnd"/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 юридического лица (фамилия, имя, отчество индивидуального предпринимателя), основной государственный регистрационный номер записи о государственной регистрации юридического лица (индивидуального предпринимателя);</w:t>
      </w:r>
    </w:p>
    <w:p w:rsidR="00E216F0" w:rsidRPr="00BA2927" w:rsidRDefault="00E216F0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</w:t>
      </w:r>
      <w:proofErr w:type="gramEnd"/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по созданию собственного дела;</w:t>
      </w:r>
    </w:p>
    <w:p w:rsidR="00E216F0" w:rsidRPr="00BA2927" w:rsidRDefault="00E216F0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proofErr w:type="gramEnd"/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и</w:t>
      </w:r>
      <w:r w:rsid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предоставляемого гранта</w:t>
      </w:r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16F0" w:rsidRDefault="00E216F0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</w:t>
      </w:r>
      <w:proofErr w:type="gramEnd"/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хозяйственной деятельности начинающего предпринимателя на текущий финансовый</w:t>
      </w:r>
      <w:r w:rsid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соответствии с пунктом 21</w:t>
      </w:r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1E5327" w:rsidRPr="00BA2927" w:rsidRDefault="001E5327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Оформленный протокол утверждается председателем конкурсной комиссии или его заместителем в течение трех рабочих дней с момента оформления протокола. Решение о предоставлении (об отказе в предоставлении) грантов оформляется распоря</w:t>
      </w:r>
      <w:r w:rsidR="00E5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жением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в течение пяти рабочих дней со дня утверждения протокола.</w:t>
      </w:r>
    </w:p>
    <w:p w:rsidR="00E216F0" w:rsidRPr="00BA2927" w:rsidRDefault="00BA2927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</w:t>
      </w:r>
      <w:r w:rsidR="00E216F0"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информирует участников конкурсного отбора о принятых конкурсной комиссией решениях в течение пяти </w:t>
      </w:r>
      <w:r w:rsidR="003A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</w:t>
      </w:r>
      <w:r w:rsidR="00E216F0"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их принятия.</w:t>
      </w:r>
    </w:p>
    <w:p w:rsidR="00F14930" w:rsidRDefault="00F14930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02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 Отдел</w:t>
      </w:r>
      <w:r w:rsidR="003A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пяти рабочих</w:t>
      </w:r>
      <w:r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 даты регистрации распорядительного акта о предоставлении субсидий заключает с СМСП Соглашение о предоставлении субсидий.</w:t>
      </w:r>
    </w:p>
    <w:p w:rsidR="0032554D" w:rsidRDefault="0032554D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соглашении устанавливаются:</w:t>
      </w:r>
    </w:p>
    <w:p w:rsidR="0032554D" w:rsidRPr="0032554D" w:rsidRDefault="0032554D" w:rsidP="0032554D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55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proofErr w:type="gramEnd"/>
      <w:r w:rsidRPr="0032554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размер и сроки перечисления гранта;</w:t>
      </w:r>
    </w:p>
    <w:p w:rsidR="0032554D" w:rsidRDefault="0032554D" w:rsidP="00E5381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сроки и форма представления отчетности</w:t>
      </w:r>
      <w:r w:rsidR="00E5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достижении заявленных результатов хозяйственной деятельности на текущий финансовый год;</w:t>
      </w:r>
    </w:p>
    <w:p w:rsidR="00E5381F" w:rsidRDefault="00E5381F" w:rsidP="00E5381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 на проведение проверок соблюдения начинающим предпринимателем условий, целей и правил предоставления грантов, установленных настоящим Порядком и соглашением;</w:t>
      </w:r>
    </w:p>
    <w:p w:rsidR="00E5381F" w:rsidRDefault="00E5381F" w:rsidP="00E5381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порядок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возврата бюджетных средств, использованных начинающим предпринимателем, в случае установления по итогам проверок нарушений условий, целей и правил предоставления грантов, установленных настоящим Порядком и соглашением;</w:t>
      </w:r>
    </w:p>
    <w:p w:rsidR="00E5381F" w:rsidRDefault="00E5381F" w:rsidP="00E5381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начинающего предпринимателя на осуществление администрацией городского округа проверок соблюдения им условий, целей и правил предоставления грантов, установленных настоящим Порядком и соглашением;</w:t>
      </w:r>
    </w:p>
    <w:p w:rsidR="00E5381F" w:rsidRPr="0032554D" w:rsidRDefault="00D174DC" w:rsidP="00E5381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начинающего предпри</w:t>
      </w:r>
      <w:r w:rsidR="00E5381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нимателя на осуществление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счетной палатой городского округа проверок соблюдения им условий, целей и правил предоставления грантов, установленных настоящим Порядком и соглашением.</w:t>
      </w:r>
    </w:p>
    <w:bookmarkEnd w:id="3"/>
    <w:p w:rsidR="00991E96" w:rsidRPr="00991E96" w:rsidRDefault="00CA1FBE" w:rsidP="00991E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</w:t>
      </w:r>
      <w:r w:rsidR="00991E96" w:rsidRP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между администрацией городского округа и победителем конкурса заключается при соблюдении следующих условий:</w:t>
      </w:r>
    </w:p>
    <w:p w:rsidR="00991E96" w:rsidRPr="00991E96" w:rsidRDefault="00991E96" w:rsidP="00991E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регистрации начинающего предпринимателя</w:t>
      </w:r>
      <w:r w:rsidRP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городского округа;</w:t>
      </w:r>
    </w:p>
    <w:p w:rsidR="00991E96" w:rsidRPr="00991E96" w:rsidRDefault="00991E96" w:rsidP="00991E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сохранения и (или) прироста среднесписочной численности работников СМСП в текущем году (году, в котором предоставлена субсидия) к аналогичному фактическому показателю предыдущего года;</w:t>
      </w:r>
    </w:p>
    <w:p w:rsidR="00991E96" w:rsidRPr="00991E96" w:rsidRDefault="00991E96" w:rsidP="00991E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предоставления организатору конкурса в срок до 15 февраля года, следующего за отчетным,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окументов, указанных в пункте 33</w:t>
      </w:r>
      <w:r w:rsidRP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991E96" w:rsidRPr="00991E96" w:rsidRDefault="00991E96" w:rsidP="00991E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согласия на осуществление контроля соблюдения условий, целей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предоставления грантов</w:t>
      </w:r>
      <w:r w:rsidRP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законодательству Российской Федерации;</w:t>
      </w:r>
    </w:p>
    <w:p w:rsidR="00991E96" w:rsidRPr="00991E96" w:rsidRDefault="00991E96" w:rsidP="00991E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согласия на возврат грантов</w:t>
      </w:r>
      <w:r w:rsidRP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несоблюдения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предоставления грантов</w:t>
      </w:r>
      <w:r w:rsidRP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указанных в данном пункте;</w:t>
      </w:r>
    </w:p>
    <w:p w:rsidR="00991E96" w:rsidRDefault="00991E96" w:rsidP="00991E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обязательная проверка соблюдения условий, целей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предоставления грантов</w:t>
      </w:r>
      <w:r w:rsidRP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получателями осуществляется в соответствии с законодательством Российской Федерации.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денежные средства остались не востребованы в рамках ранее проводимого конкурса, то проводится дополнительный конкурс в соответствии со сроками и поряд</w:t>
      </w:r>
      <w:r w:rsid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ком, предусмотренными настоящим Порядком.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103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 Отдел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перечисления субсидий не позднее трех календарных дней с даты подписания Согл</w:t>
      </w:r>
      <w:r w:rsidR="00D174DC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ашений о предоставлении грантов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передает в отдел бухгалтерского учета и отчетности администрации городского округа следующие документы:</w:t>
      </w:r>
    </w:p>
    <w:bookmarkEnd w:id="4"/>
    <w:p w:rsidR="00F14930" w:rsidRPr="00F14930" w:rsidRDefault="00F14930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распорядительный акт администрации городского </w:t>
      </w:r>
      <w:r w:rsidR="00D174D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о предоставлении грантов</w:t>
      </w:r>
      <w:r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930" w:rsidRPr="00F14930" w:rsidRDefault="00F14930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подписанные согл</w:t>
      </w:r>
      <w:r w:rsidR="00D174DC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ашения о предоставлении грантов</w:t>
      </w:r>
      <w:r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103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 бухгалтерского учета и отчетности администрации гор</w:t>
      </w:r>
      <w:r w:rsidR="003A5F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одского округа не позднее пяти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дней с даты принятия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окументов, указанных в пункте 29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перечисляет денежные</w:t>
      </w:r>
      <w:r w:rsidR="00D17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на расчетный счет начинающего предпринимателя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1037"/>
      <w:bookmarkEnd w:id="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31</w:t>
      </w:r>
      <w:r w:rsidR="00D174DC">
        <w:rPr>
          <w:rFonts w:ascii="Times New Roman" w:eastAsia="Times New Roman" w:hAnsi="Times New Roman" w:cs="Times New Roman"/>
          <w:sz w:val="28"/>
          <w:szCs w:val="28"/>
          <w:lang w:eastAsia="ru-RU"/>
        </w:rPr>
        <w:t>. Средства грантов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перечисляются н</w:t>
      </w:r>
      <w:r w:rsidR="00D174DC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расчетные счета, открытые начинающими предпринимателями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учреждениях Центрального банка Российской Федерации или кредитных организациях.</w:t>
      </w:r>
    </w:p>
    <w:p w:rsidR="00D174DC" w:rsidRPr="00F14930" w:rsidRDefault="00D174DC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грантов имеет право использовать бюджетные средства только на расходы, указанные в бизнес – плане. Использовать средства предоставленных грантов начинающий предприниматель должен в срок до 31 декабря текущего года.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1038"/>
      <w:bookmarkEnd w:id="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заключения соглашения о предоставлен</w:t>
      </w:r>
      <w:r w:rsidR="00D174D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грантов</w:t>
      </w:r>
      <w:r w:rsid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 запись в реестр субъектов малого и среднего предпринимательства - получателей поддержки в отношении соответствующих субъектов малого и среднего предпринимательства в течение тридцати дней со дня принятия решения об оказании поддержки или решения о прекращении оказания поддержки.</w:t>
      </w:r>
    </w:p>
    <w:bookmarkEnd w:id="7"/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Реестр размещается на официальном сайте администрации городского округа в сети Интернет. Информация, содержащаяся в Реестре СМСП - получателей поддержки, является открытой для ознакомления с ней физических и юридический лиц.</w:t>
      </w:r>
    </w:p>
    <w:p w:rsidR="00F14930" w:rsidRPr="00F14930" w:rsidRDefault="00F14930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30" w:rsidRPr="00F14930" w:rsidRDefault="00F14930" w:rsidP="00F1493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8" w:name="sub_1043"/>
      <w:r w:rsidRPr="00F149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III. Требования к отчетности</w:t>
      </w:r>
    </w:p>
    <w:bookmarkEnd w:id="8"/>
    <w:p w:rsidR="00F14930" w:rsidRPr="00F14930" w:rsidRDefault="00F14930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104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D174DC">
        <w:rPr>
          <w:rFonts w:ascii="Times New Roman" w:eastAsia="Times New Roman" w:hAnsi="Times New Roman" w:cs="Times New Roman"/>
          <w:sz w:val="28"/>
          <w:szCs w:val="28"/>
          <w:lang w:eastAsia="ru-RU"/>
        </w:rPr>
        <w:t>. Начинающие предприн</w:t>
      </w:r>
      <w:r w:rsidR="003A342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иматели</w:t>
      </w:r>
      <w:r w:rsidR="00D174D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получившие гранты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срок не позднее 15 февраля года, следующего за годом, </w:t>
      </w:r>
      <w:r w:rsidR="00D174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предоставлены гранты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отчетный год), пре</w:t>
      </w:r>
      <w:r w:rsid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доставляют в отдел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документы за отчетный год:</w:t>
      </w:r>
    </w:p>
    <w:bookmarkEnd w:id="9"/>
    <w:p w:rsidR="00F14930" w:rsidRPr="00F14930" w:rsidRDefault="00F14930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1) информацию о фактически достигнутых показателях финансово</w:t>
      </w:r>
      <w:r w:rsidR="003A342D">
        <w:rPr>
          <w:rFonts w:ascii="Times New Roman" w:eastAsia="Times New Roman" w:hAnsi="Times New Roman" w:cs="Times New Roman"/>
          <w:sz w:val="28"/>
          <w:szCs w:val="28"/>
          <w:lang w:eastAsia="ru-RU"/>
        </w:rPr>
        <w:t>-хозяйственной деятельности начинающего предпринимателя</w:t>
      </w:r>
      <w:r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930" w:rsidRPr="00F14930" w:rsidRDefault="00F14930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2026"/>
      <w:r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копию </w:t>
      </w:r>
      <w:hyperlink r:id="rId24" w:history="1">
        <w:r w:rsidRPr="00F1493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формы</w:t>
        </w:r>
      </w:hyperlink>
      <w:r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«Сведения о среднесписочной численности работников».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sub_1041"/>
      <w:bookmarkEnd w:id="1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 Документ,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казанный в подпункте 2 пункта 34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быт</w:t>
      </w:r>
      <w:r w:rsid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ь получен отделом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межведомственного взаимодействия или предоставлен получателем субсидии по собственной инициативе.</w:t>
      </w:r>
    </w:p>
    <w:p w:rsid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1042"/>
      <w:bookmarkEnd w:id="1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 Отчетная 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ументация, указанная в пункте 34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предо</w:t>
      </w:r>
      <w:r w:rsid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ставляется в отдел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 или через уполномоченного представителя получателя субсидии.</w:t>
      </w:r>
    </w:p>
    <w:p w:rsidR="00CA1FBE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Ежегодные отчеты предоставляются получателем гранта за календарный год, в котором предоставлен грант, а также 2 календарных года, следующих за годом предоставления гранта.</w:t>
      </w:r>
    </w:p>
    <w:bookmarkEnd w:id="12"/>
    <w:p w:rsidR="00F14930" w:rsidRPr="00F14930" w:rsidRDefault="00F14930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30" w:rsidRPr="00F14930" w:rsidRDefault="00F14930" w:rsidP="00F149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3" w:name="sub_1053"/>
      <w:r w:rsidRPr="00F149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IV. Требования об осуществлении контроля </w:t>
      </w:r>
    </w:p>
    <w:p w:rsidR="00F14930" w:rsidRPr="00F14930" w:rsidRDefault="00F14930" w:rsidP="00F149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149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proofErr w:type="gramEnd"/>
      <w:r w:rsidRPr="00F149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соблюдением условий, целей и порядка предоставления субсидий и ответственности за их нарушение</w:t>
      </w:r>
    </w:p>
    <w:bookmarkEnd w:id="13"/>
    <w:p w:rsidR="00F14930" w:rsidRPr="00F14930" w:rsidRDefault="00F14930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104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 Обязательная проверка соблюдения условий, целей и</w:t>
      </w:r>
      <w:r w:rsidR="004A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предоставления грантов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получателями осуществляется в соответствии с </w:t>
      </w:r>
      <w:hyperlink r:id="rId25" w:history="1">
        <w:r w:rsidR="00F14930" w:rsidRPr="00F1493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законодательством</w:t>
        </w:r>
      </w:hyperlink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1045"/>
      <w:bookmarkEnd w:id="1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Обязательная проверка соблюдения условий Соглашений о предоставлении средств из соответствующего бюджета их получателями осуществляется </w:t>
      </w:r>
      <w:proofErr w:type="spellStart"/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</w:t>
      </w:r>
      <w:r w:rsidR="008E31E8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</w:t>
      </w:r>
      <w:proofErr w:type="spellEnd"/>
      <w:r w:rsidR="008E3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счетной палатой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sub_1046"/>
      <w:bookmarkEnd w:id="1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 Текущий контроль за соблюдением положений настоящего Порядка и принятия решений осуществляется начальником управления экономического развития администрации городского округа (далее – начальник управления).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sub_1047"/>
      <w:bookmarkEnd w:id="1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 Текущий контроль осуществляется начальником управления путем проведения проверок соблюдения и испо</w:t>
      </w:r>
      <w:r w:rsid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лнения специалистами отдела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положений настоящего Порядка, иных нормативных правовых актов Российской Федерации, Челябинской области и администрации городского округа, регулирующих предоставление субсидий субъектам предпринимательства.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1048"/>
      <w:bookmarkEnd w:id="1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 Периодичность осуществления текущего контроля соответствует периодичности проведения конкурсов на предоставление субсидий.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sub_1049"/>
      <w:bookmarkEnd w:id="1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="004A17EC">
        <w:rPr>
          <w:rFonts w:ascii="Times New Roman" w:eastAsia="Times New Roman" w:hAnsi="Times New Roman" w:cs="Times New Roman"/>
          <w:sz w:val="28"/>
          <w:szCs w:val="28"/>
          <w:lang w:eastAsia="ru-RU"/>
        </w:rPr>
        <w:t>. В случае несоблюдения начинающим предпринимателем условий предоставления гран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тов, предусмотренных в пункте 27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</w:t>
      </w:r>
      <w:r w:rsidR="004A17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Порядка, отдел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уведомляет об этом комиссию и обеспечивает разработку, согласование распоряжения администрации го</w:t>
      </w:r>
      <w:r w:rsid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родского округа о признании начинающего предпринимателя, нарушившим условия предоставления грантов,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не позднее 31 мая года, следующего за отчетным годом. Срок разработки, согласования и подписания распоряжения не должен превышать десяти календарных дней.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sub_1050"/>
      <w:bookmarkEnd w:id="1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Организатор конкурса в течение пяти календарных дней со дня регистрации распоряжения администрации городского округа </w:t>
      </w:r>
      <w:r w:rsid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 начинающего предпринимателя нарушившим условия предоставления грантов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</w:t>
      </w:r>
      <w:r w:rsid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>т требование о возврате средств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городской бюджет и направляет указанно</w:t>
      </w:r>
      <w:r w:rsid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>е требование получателю гранта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способом, позволяющим подтверди</w:t>
      </w:r>
      <w:r w:rsid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факт получения (вручение начинающему предпринимателю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его представителю по доверенности) под подпись, направление заказным письмом с уведомлением о вручении).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sub_1051"/>
      <w:bookmarkEnd w:id="2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>. Получатель гранта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перечисляет денежные средства в городской бюджет в течение 10 календарных дней со дня получения требования о возврате субсидии.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sub_1052"/>
      <w:bookmarkEnd w:id="2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 Не возвращенн</w:t>
      </w:r>
      <w:r w:rsid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добровольно средства грантов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подлежат взысканию в судебном порядке в соответствии с </w:t>
      </w:r>
      <w:hyperlink r:id="rId26" w:history="1">
        <w:r w:rsidR="00F14930" w:rsidRPr="00F1493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законодательством</w:t>
        </w:r>
      </w:hyperlink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bookmarkEnd w:id="22"/>
    <w:p w:rsidR="00F14930" w:rsidRPr="00F14930" w:rsidRDefault="00F14930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30" w:rsidRPr="00F14930" w:rsidRDefault="00F14930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Default="00E216F0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1E96" w:rsidRDefault="00991E96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1E96" w:rsidRDefault="00991E96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1E96" w:rsidRDefault="00991E96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1E96" w:rsidRDefault="00991E96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1E96" w:rsidRDefault="00991E96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16F0" w:rsidRPr="003B5FEE" w:rsidRDefault="00E216F0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1</w:t>
      </w:r>
    </w:p>
    <w:p w:rsidR="00E216F0" w:rsidRPr="003B5FEE" w:rsidRDefault="00E216F0" w:rsidP="00E216F0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Порядку предоставления грантов начинающим предпринимателям </w:t>
      </w:r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на создание собс</w:t>
      </w:r>
      <w:r w:rsidR="006D49CB"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твенного дела </w:t>
      </w:r>
    </w:p>
    <w:p w:rsidR="006D49CB" w:rsidRPr="003B5FEE" w:rsidRDefault="006D49CB" w:rsidP="00E2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9CB" w:rsidRPr="003B5FEE" w:rsidRDefault="006D49CB" w:rsidP="00E2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F0" w:rsidRPr="003B5FEE" w:rsidRDefault="00E216F0" w:rsidP="00E2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E216F0" w:rsidRPr="003B5FEE" w:rsidRDefault="00E216F0" w:rsidP="00E2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B5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proofErr w:type="gramEnd"/>
      <w:r w:rsidRPr="003B5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участии в конкурсном отборе</w:t>
      </w:r>
    </w:p>
    <w:p w:rsidR="00E216F0" w:rsidRPr="003B5FEE" w:rsidRDefault="00E216F0" w:rsidP="00E216F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Начинающий предприниматель 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E216F0" w:rsidRPr="003B5FEE" w:rsidRDefault="00E216F0" w:rsidP="00E216F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216F0" w:rsidRPr="003B5FEE" w:rsidRDefault="00E216F0" w:rsidP="00E216F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216F0" w:rsidRPr="003B5FEE" w:rsidRDefault="00E216F0" w:rsidP="00E216F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___________________________________________________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216F0" w:rsidRPr="003B5FEE" w:rsidRDefault="00E216F0" w:rsidP="00E2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216F0" w:rsidRPr="003B5FEE" w:rsidRDefault="00E216F0" w:rsidP="00E216F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осуществления деятельности 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216F0" w:rsidRPr="003B5FEE" w:rsidRDefault="00E216F0" w:rsidP="00E2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E216F0" w:rsidRPr="003B5FEE" w:rsidRDefault="00E216F0" w:rsidP="00E216F0">
      <w:pPr>
        <w:keepNext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</w:t>
      </w:r>
      <w:proofErr w:type="gramEnd"/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(______)______________________, ф</w:t>
      </w:r>
      <w:r w:rsid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акс (______) ___________________________</w:t>
      </w:r>
    </w:p>
    <w:p w:rsidR="00E216F0" w:rsidRPr="003B5FEE" w:rsidRDefault="00E216F0" w:rsidP="00E216F0">
      <w:pPr>
        <w:keepNext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электронная</w:t>
      </w:r>
      <w:proofErr w:type="gramEnd"/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почта ____________________</w:t>
      </w:r>
      <w:r w:rsid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</w:t>
      </w:r>
    </w:p>
    <w:p w:rsidR="00E216F0" w:rsidRPr="003B5FEE" w:rsidRDefault="00E216F0" w:rsidP="00E216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осуществляющий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в сфере 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216F0" w:rsidRPr="003B5FEE" w:rsidRDefault="00E216F0" w:rsidP="00E216F0">
      <w:pPr>
        <w:spacing w:after="0" w:line="240" w:lineRule="auto"/>
        <w:ind w:left="3600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F0" w:rsidRPr="003B5FEE" w:rsidRDefault="00E216F0" w:rsidP="00E2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216F0" w:rsidRPr="003B5FEE" w:rsidRDefault="003B5FEE" w:rsidP="00E216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деятельности, </w:t>
      </w:r>
      <w:r w:rsidR="00E216F0"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которых запрашивается поддержка)</w:t>
      </w:r>
    </w:p>
    <w:p w:rsidR="00E216F0" w:rsidRPr="003B5FEE" w:rsidRDefault="00E216F0" w:rsidP="00E216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производящий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_________-</w:t>
      </w:r>
    </w:p>
    <w:p w:rsidR="00E216F0" w:rsidRPr="003B5FEE" w:rsidRDefault="00E216F0" w:rsidP="00E216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продукции (работ, услуг), в отношении которых </w:t>
      </w:r>
    </w:p>
    <w:p w:rsidR="00E216F0" w:rsidRPr="003B5FEE" w:rsidRDefault="00E216F0" w:rsidP="00E2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216F0" w:rsidRPr="003B5FEE" w:rsidRDefault="00E216F0" w:rsidP="00E216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запрашивается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поддержка, с указанием кодов видов продукции)</w:t>
      </w:r>
    </w:p>
    <w:p w:rsidR="00E216F0" w:rsidRPr="003B5FEE" w:rsidRDefault="00E216F0" w:rsidP="00E216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предоставить субсидию в размере ________________________________ рублей на реализацию проекта по созданию собственного дела 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216F0" w:rsidRPr="003B5FEE" w:rsidRDefault="00E216F0" w:rsidP="00E216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проекта)</w:t>
      </w: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E216F0" w:rsidRPr="003B5FEE" w:rsidRDefault="00E216F0" w:rsidP="00E216F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Цель использования субсидии 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216F0" w:rsidRPr="003B5FEE" w:rsidRDefault="00E216F0" w:rsidP="00E216F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Информация о руководителе проекта</w:t>
      </w:r>
    </w:p>
    <w:p w:rsidR="00E216F0" w:rsidRPr="003B5FEE" w:rsidRDefault="00E216F0" w:rsidP="00E216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Ф.И.О., должность ____________________________________________________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216F0" w:rsidRPr="003B5FEE" w:rsidRDefault="00E216F0" w:rsidP="00E21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216F0" w:rsidRPr="003B5FEE" w:rsidRDefault="00E216F0" w:rsidP="00E216F0">
      <w:pPr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(базовое, дополнительное, повышение квалификации, профессиональная переподготовка и т.д.) ________________________________.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517"/>
        <w:gridCol w:w="2693"/>
        <w:gridCol w:w="2835"/>
      </w:tblGrid>
      <w:tr w:rsidR="00E216F0" w:rsidRPr="003B5FEE" w:rsidTr="00E216F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заведение, специализация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обучения (даты поступления и окончания)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подтверждающего прохождение обучения</w:t>
            </w:r>
          </w:p>
        </w:tc>
      </w:tr>
      <w:tr w:rsidR="00E216F0" w:rsidRPr="003B5FEE" w:rsidTr="00E216F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F0" w:rsidRPr="003B5FEE" w:rsidTr="00E216F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F0" w:rsidRPr="003B5FEE" w:rsidTr="00E216F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6F0" w:rsidRPr="003B5FEE" w:rsidRDefault="00E216F0" w:rsidP="00E21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Общий стаж работы 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216F0" w:rsidRPr="003B5FEE" w:rsidRDefault="00E216F0" w:rsidP="00E216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 по выбранному направлению деятельности (с указанием места работы и должности) __________________________________________________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E216F0" w:rsidRPr="003B5FEE" w:rsidRDefault="00E216F0" w:rsidP="00E21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E216F0" w:rsidRPr="003B5FEE" w:rsidRDefault="00E216F0" w:rsidP="00E216F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Причины, побудившие к занятию предпринимательской деятельностью 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216F0" w:rsidRPr="003B5FEE" w:rsidRDefault="00E216F0" w:rsidP="00E21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216F0" w:rsidRPr="003B5FEE" w:rsidRDefault="00E216F0" w:rsidP="00E21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216F0" w:rsidRPr="003B5FEE" w:rsidRDefault="00E216F0" w:rsidP="00E216F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Перечень лиц, входящих в одну группу лиц с начинающим предпринимателем, с указанием оснований для вхождения таких лиц в эту группу (в соответствии с подпунктом 5 пункта 2 статьи 20 Федерального закона «О защите конкуренции»): 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216F0" w:rsidRPr="003B5FEE" w:rsidRDefault="00E216F0" w:rsidP="00E216F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Банковские реквизиты начинающего предпринимателя:</w:t>
      </w:r>
    </w:p>
    <w:p w:rsidR="00E216F0" w:rsidRPr="003B5FEE" w:rsidRDefault="00E216F0" w:rsidP="00E216F0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расчетный</w:t>
      </w:r>
      <w:proofErr w:type="gramEnd"/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счет ____________________________________________________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E216F0" w:rsidRPr="003B5FEE" w:rsidRDefault="00E216F0" w:rsidP="00E2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банка 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E216F0" w:rsidRPr="003B5FEE" w:rsidRDefault="00E216F0" w:rsidP="00E2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корреспондентский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E216F0" w:rsidRPr="003B5FEE" w:rsidRDefault="00E216F0" w:rsidP="00E2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____________________________ КПП 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представленных сведений гарантирую.</w:t>
      </w:r>
    </w:p>
    <w:p w:rsidR="00E216F0" w:rsidRPr="003B5FEE" w:rsidRDefault="00E216F0" w:rsidP="00E216F0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F0" w:rsidRPr="003B5FEE" w:rsidRDefault="00E216F0" w:rsidP="00E216F0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       _________________       ______________________</w:t>
      </w:r>
    </w:p>
    <w:p w:rsidR="00E216F0" w:rsidRPr="003B5FEE" w:rsidRDefault="00E216F0" w:rsidP="00E216F0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Start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 )                                     (подпись)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(Ф.И.О. руководителя)</w:t>
      </w:r>
    </w:p>
    <w:p w:rsidR="00E216F0" w:rsidRPr="003B5FEE" w:rsidRDefault="00E216F0" w:rsidP="00E216F0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F0" w:rsidRPr="003B5FEE" w:rsidRDefault="00E216F0" w:rsidP="00E216F0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___» _____________20____ г. </w:t>
      </w: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991E96" w:rsidRPr="003B5FEE" w:rsidRDefault="00991E96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E96" w:rsidRPr="003B5FEE" w:rsidRDefault="00991E96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E96" w:rsidRPr="003B5FEE" w:rsidRDefault="00991E96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E96" w:rsidRPr="003B5FEE" w:rsidRDefault="00991E96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E96" w:rsidRPr="003B5FEE" w:rsidRDefault="00991E96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E96" w:rsidRPr="003B5FEE" w:rsidRDefault="00991E96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E96" w:rsidRPr="003B5FEE" w:rsidRDefault="00991E96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E96" w:rsidRPr="003B5FEE" w:rsidRDefault="00991E96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E96" w:rsidRPr="003B5FEE" w:rsidRDefault="00991E96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E96" w:rsidRPr="003B5FEE" w:rsidRDefault="00991E96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E96" w:rsidRDefault="00991E96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FEE" w:rsidRDefault="003B5FEE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FEE" w:rsidRDefault="003B5FEE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FEE" w:rsidRDefault="003B5FEE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FEE" w:rsidRDefault="003B5FEE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FEE" w:rsidRDefault="003B5FEE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FEE" w:rsidRDefault="003B5FEE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FEE" w:rsidRDefault="003B5FEE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FEE" w:rsidRDefault="003B5FEE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FEE" w:rsidRDefault="003B5FEE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FEE" w:rsidRPr="003B5FEE" w:rsidRDefault="003B5FEE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E96" w:rsidRPr="003B5FEE" w:rsidRDefault="00991E96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F0" w:rsidRPr="003B5FEE" w:rsidRDefault="00E216F0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E216F0" w:rsidRPr="003B5FEE" w:rsidRDefault="00E216F0" w:rsidP="00E216F0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Порядку предоставления грантов начинающим предпринимателям </w:t>
      </w:r>
    </w:p>
    <w:p w:rsidR="00E216F0" w:rsidRPr="003B5FEE" w:rsidRDefault="00E216F0" w:rsidP="00E216F0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proofErr w:type="gramEnd"/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создание собс</w:t>
      </w:r>
      <w:r w:rsidR="006D49CB"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твенного дела </w:t>
      </w:r>
      <w:r w:rsidR="006D49CB"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E216F0" w:rsidRPr="003B5FEE" w:rsidRDefault="00E216F0" w:rsidP="00E216F0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E216F0" w:rsidRPr="003B5FEE" w:rsidRDefault="00E216F0" w:rsidP="00E2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Проект</w:t>
      </w:r>
    </w:p>
    <w:p w:rsidR="00E216F0" w:rsidRPr="003B5FEE" w:rsidRDefault="00E216F0" w:rsidP="00E2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proofErr w:type="gramStart"/>
      <w:r w:rsidRPr="003B5FE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по</w:t>
      </w:r>
      <w:proofErr w:type="gramEnd"/>
      <w:r w:rsidRPr="003B5FE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созданию собственного дела </w:t>
      </w:r>
    </w:p>
    <w:p w:rsidR="00E216F0" w:rsidRPr="003B5FEE" w:rsidRDefault="00E216F0" w:rsidP="00E216F0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216F0" w:rsidRPr="003B5FEE" w:rsidRDefault="00E216F0" w:rsidP="00E216F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Информация о проекте</w:t>
      </w:r>
    </w:p>
    <w:p w:rsidR="00E216F0" w:rsidRPr="003B5FEE" w:rsidRDefault="00E216F0" w:rsidP="00E216F0">
      <w:pPr>
        <w:tabs>
          <w:tab w:val="left" w:pos="360"/>
        </w:tabs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проекта 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E216F0" w:rsidRPr="003B5FEE" w:rsidRDefault="00E216F0" w:rsidP="00E216F0">
      <w:pPr>
        <w:widowControl w:val="0"/>
        <w:snapToGrid w:val="0"/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осуществления проекта 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E216F0" w:rsidRPr="003B5FEE" w:rsidRDefault="00E216F0" w:rsidP="00E216F0">
      <w:pPr>
        <w:widowControl w:val="0"/>
        <w:snapToGrid w:val="0"/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предлагаемой по проекту деятельности 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E216F0" w:rsidRPr="003B5FEE" w:rsidRDefault="00E216F0" w:rsidP="00E216F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216F0" w:rsidRPr="003B5FEE" w:rsidRDefault="00E216F0" w:rsidP="00E216F0">
      <w:pPr>
        <w:widowControl w:val="0"/>
        <w:snapToGrid w:val="0"/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предлагаемых по проекту видов продукции (работ, услуг) 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E216F0" w:rsidRPr="003B5FEE" w:rsidRDefault="00E216F0" w:rsidP="00E216F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216F0" w:rsidRPr="003B5FEE" w:rsidRDefault="00E216F0" w:rsidP="00E216F0">
      <w:pPr>
        <w:widowControl w:val="0"/>
        <w:snapToGrid w:val="0"/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Материально-технические ресурсы, используемые для реализации проекта 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216F0" w:rsidRPr="003B5FEE" w:rsidRDefault="00E216F0" w:rsidP="00E216F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216F0" w:rsidRPr="003B5FEE" w:rsidRDefault="00E216F0" w:rsidP="00E216F0">
      <w:pPr>
        <w:widowControl w:val="0"/>
        <w:snapToGrid w:val="0"/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Сильные стороны проекта 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216F0" w:rsidRPr="003B5FEE" w:rsidRDefault="00E216F0" w:rsidP="00E216F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216F0" w:rsidRPr="003B5FEE" w:rsidRDefault="00E216F0" w:rsidP="00E216F0">
      <w:pPr>
        <w:widowControl w:val="0"/>
        <w:snapToGrid w:val="0"/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Слабые стороны проекта 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216F0" w:rsidRPr="003B5FEE" w:rsidRDefault="00E216F0" w:rsidP="00E216F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216F0" w:rsidRPr="003B5FEE" w:rsidRDefault="00E216F0" w:rsidP="00E216F0">
      <w:pPr>
        <w:widowControl w:val="0"/>
        <w:snapToGrid w:val="0"/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проблема, на решение которой направлен проект 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216F0" w:rsidRPr="003B5FEE" w:rsidRDefault="00E216F0" w:rsidP="00E216F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216F0" w:rsidRPr="003B5FEE" w:rsidRDefault="00E216F0" w:rsidP="00E216F0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состояние в данной сфере деятельности в городском округе (муниципальном районе) Челябинской области 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E216F0" w:rsidRPr="003B5FEE" w:rsidRDefault="00E216F0" w:rsidP="00E216F0">
      <w:pPr>
        <w:tabs>
          <w:tab w:val="left" w:pos="360"/>
        </w:tabs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потребители и характеристика сбытовой политики 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216F0" w:rsidRPr="003B5FEE" w:rsidRDefault="00E216F0" w:rsidP="00E216F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216F0" w:rsidRPr="003B5FEE" w:rsidRDefault="00E216F0" w:rsidP="00E216F0">
      <w:pPr>
        <w:tabs>
          <w:tab w:val="left" w:pos="360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Календарный план реализации проекта: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3636"/>
        <w:gridCol w:w="2835"/>
        <w:gridCol w:w="2410"/>
      </w:tblGrid>
      <w:tr w:rsidR="00E216F0" w:rsidRPr="003B5FEE" w:rsidTr="00E216F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этапа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(начало - окончание)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 этапа </w:t>
            </w:r>
          </w:p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  <w:proofErr w:type="gramEnd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рублей)</w:t>
            </w:r>
          </w:p>
        </w:tc>
      </w:tr>
      <w:tr w:rsidR="00E216F0" w:rsidRPr="003B5FEE" w:rsidTr="00E216F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F0" w:rsidRPr="003B5FEE" w:rsidTr="00E216F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F0" w:rsidRPr="003B5FEE" w:rsidTr="00E216F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6F0" w:rsidRPr="003B5FEE" w:rsidRDefault="00E216F0" w:rsidP="00E216F0">
      <w:pPr>
        <w:tabs>
          <w:tab w:val="left" w:pos="36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Срок окупаемости проекта __________________________________________.</w:t>
      </w:r>
    </w:p>
    <w:p w:rsidR="00E216F0" w:rsidRPr="003B5FEE" w:rsidRDefault="00E216F0" w:rsidP="00E216F0">
      <w:pPr>
        <w:tabs>
          <w:tab w:val="left" w:pos="360"/>
        </w:tabs>
        <w:spacing w:before="200"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Общая смета расходов на реализацию проекта: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1843"/>
        <w:gridCol w:w="2410"/>
        <w:gridCol w:w="1984"/>
      </w:tblGrid>
      <w:tr w:rsidR="00E216F0" w:rsidRPr="003B5FEE" w:rsidTr="003B5FEE">
        <w:trPr>
          <w:cantSplit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</w:t>
            </w:r>
          </w:p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расходов (тыс. рублей)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216F0" w:rsidRPr="003B5FEE" w:rsidTr="003B5FEE">
        <w:trPr>
          <w:cantSplit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F0" w:rsidRPr="003B5FEE" w:rsidTr="003B5FEE">
        <w:trPr>
          <w:cantSplit/>
          <w:trHeight w:val="297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F0" w:rsidRPr="003B5FEE" w:rsidTr="003B5FEE">
        <w:trPr>
          <w:cantSplit/>
          <w:trHeight w:val="297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3B5FEE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проекту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6F0" w:rsidRPr="003B5FEE" w:rsidRDefault="00E216F0" w:rsidP="00E216F0">
      <w:pPr>
        <w:tabs>
          <w:tab w:val="left" w:pos="360"/>
        </w:tabs>
        <w:spacing w:before="200"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показатели хозяйственной деятельности начинающего предпринимателя:</w:t>
      </w: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3617"/>
        <w:gridCol w:w="1276"/>
        <w:gridCol w:w="1559"/>
        <w:gridCol w:w="1559"/>
        <w:gridCol w:w="1844"/>
      </w:tblGrid>
      <w:tr w:rsidR="00E216F0" w:rsidRPr="003B5FEE" w:rsidTr="00E216F0">
        <w:tc>
          <w:tcPr>
            <w:tcW w:w="3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6F0" w:rsidRPr="003B5FEE" w:rsidRDefault="00E216F0" w:rsidP="00E216F0">
            <w:pPr>
              <w:keepNext/>
              <w:spacing w:after="0" w:line="240" w:lineRule="auto"/>
              <w:ind w:firstLine="72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  <w:proofErr w:type="spellStart"/>
            <w:proofErr w:type="gramStart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измере-ния</w:t>
            </w:r>
            <w:proofErr w:type="spellEnd"/>
            <w:proofErr w:type="gramEnd"/>
          </w:p>
        </w:tc>
        <w:tc>
          <w:tcPr>
            <w:tcW w:w="4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</w:tr>
      <w:tr w:rsidR="00E216F0" w:rsidRPr="003B5FEE" w:rsidTr="00E216F0">
        <w:tc>
          <w:tcPr>
            <w:tcW w:w="3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6F0" w:rsidRPr="003B5FEE" w:rsidRDefault="00E216F0" w:rsidP="00E2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6F0" w:rsidRPr="003B5FEE" w:rsidRDefault="00E216F0" w:rsidP="00E2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ind w:left="-71" w:righ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предшест</w:t>
            </w:r>
            <w:proofErr w:type="gramEnd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-вующий</w:t>
            </w:r>
            <w:proofErr w:type="spellEnd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календарный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ind w:left="-71" w:righ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календарный год</w:t>
            </w:r>
          </w:p>
          <w:p w:rsidR="00E216F0" w:rsidRPr="003B5FEE" w:rsidRDefault="00E216F0" w:rsidP="00E216F0">
            <w:pPr>
              <w:spacing w:after="0" w:line="240" w:lineRule="auto"/>
              <w:ind w:left="-71" w:righ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ожидаемое</w:t>
            </w:r>
            <w:proofErr w:type="gramEnd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ind w:left="-71" w:righ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последующий</w:t>
            </w:r>
            <w:proofErr w:type="gramEnd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календарный год </w:t>
            </w:r>
          </w:p>
          <w:p w:rsidR="00E216F0" w:rsidRPr="003B5FEE" w:rsidRDefault="00E216F0" w:rsidP="00E216F0">
            <w:pPr>
              <w:spacing w:after="0" w:line="240" w:lineRule="auto"/>
              <w:ind w:left="-71" w:righ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  <w:proofErr w:type="gramEnd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216F0" w:rsidRPr="003B5FEE" w:rsidTr="00E216F0"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выручки от реализации товаров, выполнения работ, оказания услуг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F0" w:rsidRPr="003B5FEE" w:rsidTr="00E216F0"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заработная плата одного работника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F0" w:rsidRPr="003B5FEE" w:rsidTr="00E216F0">
        <w:trPr>
          <w:trHeight w:val="2411"/>
        </w:trPr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численность работников, всего:</w:t>
            </w:r>
          </w:p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числе:</w:t>
            </w:r>
          </w:p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среднесписочная</w:t>
            </w:r>
            <w:proofErr w:type="gramEnd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численность работников,</w:t>
            </w:r>
          </w:p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  <w:proofErr w:type="gramEnd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численность внешних совместителей, лиц, выполнявших работы по договорам гражданско-правового характера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E216F0" w:rsidRPr="003B5FEE" w:rsidTr="00E216F0"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налоговых отчислений в бюджеты всех уровней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F0" w:rsidRPr="003B5FEE" w:rsidTr="00E216F0"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 налогообложения 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6F0" w:rsidRPr="003B5FEE" w:rsidRDefault="00E216F0" w:rsidP="00E216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Решаемые социальные проблемы для муниципального образования Челябинской области 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E216F0" w:rsidRPr="003B5FEE" w:rsidRDefault="00E216F0" w:rsidP="00E216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для оценки результативности проекта (укажите показатели (индикаторы), которые могут дополнительно использоваться при оценке проекта) ____________________________________________________________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216F0" w:rsidRPr="003B5FEE" w:rsidRDefault="00E216F0" w:rsidP="00E216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представленных сведений гарантирую.</w:t>
      </w:r>
    </w:p>
    <w:p w:rsidR="00E216F0" w:rsidRPr="003B5FEE" w:rsidRDefault="00E216F0" w:rsidP="00E216F0">
      <w:pPr>
        <w:tabs>
          <w:tab w:val="left" w:pos="6379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         _________________       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216F0" w:rsidRPr="003B5FEE" w:rsidRDefault="00E216F0" w:rsidP="00E216F0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руководителя)     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(подпись)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23" w:name="_GoBack"/>
      <w:bookmarkEnd w:id="23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руководителя)</w:t>
      </w:r>
    </w:p>
    <w:p w:rsidR="00E216F0" w:rsidRPr="003B5FEE" w:rsidRDefault="00E216F0" w:rsidP="00E216F0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___» _____________20____ г. </w:t>
      </w: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E216F0" w:rsidRPr="003B5FEE" w:rsidRDefault="00E216F0">
      <w:pPr>
        <w:rPr>
          <w:rFonts w:ascii="Times New Roman" w:hAnsi="Times New Roman" w:cs="Times New Roman"/>
          <w:sz w:val="24"/>
          <w:szCs w:val="24"/>
        </w:rPr>
      </w:pPr>
    </w:p>
    <w:sectPr w:rsidR="00E216F0" w:rsidRPr="003B5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E3971"/>
    <w:multiLevelType w:val="hybridMultilevel"/>
    <w:tmpl w:val="375C4FB8"/>
    <w:lvl w:ilvl="0" w:tplc="931E5638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4D87224"/>
    <w:multiLevelType w:val="hybridMultilevel"/>
    <w:tmpl w:val="32FE9EFE"/>
    <w:lvl w:ilvl="0" w:tplc="B7F8452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DE9301F"/>
    <w:multiLevelType w:val="hybridMultilevel"/>
    <w:tmpl w:val="0672AFEA"/>
    <w:lvl w:ilvl="0" w:tplc="4B2C33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7CE"/>
    <w:rsid w:val="00026CB9"/>
    <w:rsid w:val="000E3AF7"/>
    <w:rsid w:val="001E5327"/>
    <w:rsid w:val="0028098C"/>
    <w:rsid w:val="002C2A0F"/>
    <w:rsid w:val="0032554D"/>
    <w:rsid w:val="003677FB"/>
    <w:rsid w:val="003A342D"/>
    <w:rsid w:val="003A5F4D"/>
    <w:rsid w:val="003B5FEE"/>
    <w:rsid w:val="00436A6E"/>
    <w:rsid w:val="0045473C"/>
    <w:rsid w:val="004877B8"/>
    <w:rsid w:val="004A17EC"/>
    <w:rsid w:val="004F7163"/>
    <w:rsid w:val="00563675"/>
    <w:rsid w:val="006A009A"/>
    <w:rsid w:val="006C6DA5"/>
    <w:rsid w:val="006D4133"/>
    <w:rsid w:val="006D49CB"/>
    <w:rsid w:val="006E1F59"/>
    <w:rsid w:val="007349DD"/>
    <w:rsid w:val="007F35CD"/>
    <w:rsid w:val="008E31E8"/>
    <w:rsid w:val="009526EF"/>
    <w:rsid w:val="00991E96"/>
    <w:rsid w:val="00B557CE"/>
    <w:rsid w:val="00BA2927"/>
    <w:rsid w:val="00C81EB3"/>
    <w:rsid w:val="00C837C9"/>
    <w:rsid w:val="00CA1FBE"/>
    <w:rsid w:val="00CC0475"/>
    <w:rsid w:val="00CD3064"/>
    <w:rsid w:val="00D01245"/>
    <w:rsid w:val="00D174DC"/>
    <w:rsid w:val="00D442A9"/>
    <w:rsid w:val="00D76B8D"/>
    <w:rsid w:val="00DD08C2"/>
    <w:rsid w:val="00E216F0"/>
    <w:rsid w:val="00E5381F"/>
    <w:rsid w:val="00E747D6"/>
    <w:rsid w:val="00F14930"/>
    <w:rsid w:val="00F3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65395-A7FE-4171-A031-0BCF96553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0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4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4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7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550726.1100/" TargetMode="External"/><Relationship Id="rId13" Type="http://schemas.openxmlformats.org/officeDocument/2006/relationships/hyperlink" Target="garantf1://70550726.1400/" TargetMode="External"/><Relationship Id="rId18" Type="http://schemas.openxmlformats.org/officeDocument/2006/relationships/hyperlink" Target="garantf1://70550726.2000/" TargetMode="External"/><Relationship Id="rId26" Type="http://schemas.openxmlformats.org/officeDocument/2006/relationships/hyperlink" Target="garantf1://12012604.20029/" TargetMode="External"/><Relationship Id="rId3" Type="http://schemas.openxmlformats.org/officeDocument/2006/relationships/styles" Target="styles.xml"/><Relationship Id="rId21" Type="http://schemas.openxmlformats.org/officeDocument/2006/relationships/hyperlink" Target="file:///X:\&#1087;&#1088;&#1086;&#1077;&#1082;&#1090;&#1099;%20&#1087;&#1086;&#1089;&#1090;&#1072;&#1085;&#1086;&#1074;&#1083;&#1077;&#1085;&#1080;&#1081;\2020\&#1087;&#1086;&#1088;&#1103;&#1076;&#1086;&#1082;%20&#1087;&#1086;%20&#1089;&#1091;&#1073;&#1089;&#1080;&#1076;&#1080;&#1103;&#1084;%202020\&#1087;&#1088;&#1086;&#1077;&#1082;&#1090;%20&#1087;&#1086;&#1088;&#1103;&#1076;&#1082;&#1072;%20&#1087;&#1086;%20&#1089;&#1091;&#1073;&#1089;&#1080;&#1076;&#1080;&#1103;&#1084;%20&#1086;&#1090;&#1082;&#1086;&#1088;&#1088;.rtf" TargetMode="External"/><Relationship Id="rId7" Type="http://schemas.openxmlformats.org/officeDocument/2006/relationships/hyperlink" Target="garantf1://70550726.45/" TargetMode="External"/><Relationship Id="rId12" Type="http://schemas.openxmlformats.org/officeDocument/2006/relationships/hyperlink" Target="garantf1://70550726.75/" TargetMode="External"/><Relationship Id="rId17" Type="http://schemas.openxmlformats.org/officeDocument/2006/relationships/hyperlink" Target="garantf1://70550726.96/" TargetMode="External"/><Relationship Id="rId25" Type="http://schemas.openxmlformats.org/officeDocument/2006/relationships/hyperlink" Target="garantf1://12012604.78/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70550726.95/" TargetMode="External"/><Relationship Id="rId20" Type="http://schemas.openxmlformats.org/officeDocument/2006/relationships/hyperlink" Target="file:///X:\&#1087;&#1088;&#1086;&#1077;&#1082;&#1090;&#1099;%20&#1087;&#1086;&#1089;&#1090;&#1072;&#1085;&#1086;&#1074;&#1083;&#1077;&#1085;&#1080;&#1081;\2020\&#1087;&#1086;&#1088;&#1103;&#1076;&#1086;&#1082;%20&#1087;&#1086;%20&#1089;&#1091;&#1073;&#1089;&#1080;&#1076;&#1080;&#1103;&#1084;%202020\&#1087;&#1088;&#1086;&#1077;&#1082;&#1090;%20&#1087;&#1086;&#1088;&#1103;&#1076;&#1082;&#1072;%20&#1087;&#1086;%20&#1089;&#1091;&#1073;&#1089;&#1080;&#1076;&#1080;&#1103;&#1084;%20&#1086;&#1090;&#1082;&#1086;&#1088;&#1088;.rt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70550726.700/" TargetMode="External"/><Relationship Id="rId11" Type="http://schemas.openxmlformats.org/officeDocument/2006/relationships/hyperlink" Target="garantf1://70550726.10071/" TargetMode="External"/><Relationship Id="rId24" Type="http://schemas.openxmlformats.org/officeDocument/2006/relationships/hyperlink" Target="garantf1://12053124.100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70550726.1900/" TargetMode="External"/><Relationship Id="rId23" Type="http://schemas.openxmlformats.org/officeDocument/2006/relationships/hyperlink" Target="garantf1://10080093.0/" TargetMode="External"/><Relationship Id="rId28" Type="http://schemas.openxmlformats.org/officeDocument/2006/relationships/theme" Target="theme/theme1.xml"/><Relationship Id="rId10" Type="http://schemas.openxmlformats.org/officeDocument/2006/relationships/hyperlink" Target="garantf1://19692065.0/" TargetMode="External"/><Relationship Id="rId19" Type="http://schemas.openxmlformats.org/officeDocument/2006/relationships/hyperlink" Target="garantf1://70550726.210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550726.1200/" TargetMode="External"/><Relationship Id="rId14" Type="http://schemas.openxmlformats.org/officeDocument/2006/relationships/hyperlink" Target="garantf1://70550726.1500/" TargetMode="External"/><Relationship Id="rId22" Type="http://schemas.openxmlformats.org/officeDocument/2006/relationships/hyperlink" Target="file:///X:\&#1087;&#1088;&#1086;&#1077;&#1082;&#1090;&#1099;%20&#1087;&#1086;&#1089;&#1090;&#1072;&#1085;&#1086;&#1074;&#1083;&#1077;&#1085;&#1080;&#1081;\2020\&#1087;&#1086;&#1088;&#1103;&#1076;&#1086;&#1082;%20&#1087;&#1086;%20&#1089;&#1091;&#1073;&#1089;&#1080;&#1076;&#1080;&#1103;&#1084;%202020\&#1087;&#1088;&#1086;&#1077;&#1082;&#1090;%20&#1087;&#1086;&#1088;&#1103;&#1076;&#1082;&#1072;%20&#1087;&#1086;%20&#1089;&#1091;&#1073;&#1089;&#1080;&#1076;&#1080;&#1103;&#1084;%20&#1086;&#1090;&#1082;&#1086;&#1088;&#1088;.rt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F2485-05F3-4AB5-893A-16004A306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15</Pages>
  <Words>4964</Words>
  <Characters>28295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Елена Анатольевна</dc:creator>
  <cp:keywords/>
  <dc:description/>
  <cp:lastModifiedBy>Воробьева Елена Анатольевна</cp:lastModifiedBy>
  <cp:revision>24</cp:revision>
  <cp:lastPrinted>2020-11-26T11:08:00Z</cp:lastPrinted>
  <dcterms:created xsi:type="dcterms:W3CDTF">2020-07-17T09:59:00Z</dcterms:created>
  <dcterms:modified xsi:type="dcterms:W3CDTF">2020-11-27T08:26:00Z</dcterms:modified>
</cp:coreProperties>
</file>